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Times New Roman"/>
          <w:color w:val="000000" w:themeColor="text1"/>
          <w:sz w:val="36"/>
        </w:rPr>
      </w:pPr>
      <w:r>
        <w:rPr>
          <w:rFonts w:hint="eastAsia" w:ascii="方正小标宋简体" w:hAnsi="宋体" w:eastAsia="方正小标宋简体" w:cs="Times New Roman"/>
          <w:color w:val="000000" w:themeColor="text1"/>
          <w:sz w:val="36"/>
        </w:rPr>
        <w:t>2021年医师资格考试短线医学专业加试申请表</w:t>
      </w:r>
    </w:p>
    <w:p>
      <w:pPr>
        <w:jc w:val="center"/>
        <w:rPr>
          <w:rFonts w:ascii="方正小标宋简体" w:hAnsi="宋体" w:eastAsia="方正小标宋简体" w:cs="Times New Roman"/>
          <w:color w:val="000000" w:themeColor="text1"/>
          <w:sz w:val="10"/>
          <w:szCs w:val="10"/>
        </w:rPr>
      </w:pPr>
    </w:p>
    <w:tbl>
      <w:tblPr>
        <w:tblStyle w:val="4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rPr>
                <w:rFonts w:ascii="方正小标宋简体" w:hAnsi="宋体" w:eastAsia="方正小标宋简体" w:cs="Times New Roman"/>
                <w:color w:val="000000" w:themeColor="text1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32"/>
              </w:rPr>
              <w:t>考生承诺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本人自愿申请参加202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 w:themeColor="text1"/>
                <w:sz w:val="24"/>
              </w:rPr>
              <w:t>年医师资格考试短线医学专业加试。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本人获得医师资格后，限定在加试内容所对应岗位工作。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以上个人申报信息真实、准确、有效。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本人能够遵守以上承诺，如有违反，</w:t>
            </w:r>
            <w:r>
              <w:rPr>
                <w:rFonts w:ascii="宋体" w:hAnsi="宋体"/>
                <w:color w:val="000000" w:themeColor="text1"/>
                <w:sz w:val="24"/>
              </w:rPr>
              <w:t>愿意承担由此而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造成</w:t>
            </w:r>
            <w:r>
              <w:rPr>
                <w:rFonts w:ascii="宋体" w:hAnsi="宋体"/>
                <w:color w:val="000000" w:themeColor="text1"/>
                <w:sz w:val="24"/>
              </w:rPr>
              <w:t>的一切后果。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 w:themeColor="text1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 w:themeColor="text1"/>
                <w:sz w:val="24"/>
              </w:rPr>
              <w:t xml:space="preserve">                                      考生签字：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 w:themeColor="text1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 w:themeColor="text1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ascii="方正小标宋简体" w:hAnsi="宋体" w:eastAsia="方正小标宋简体" w:cs="Times New Roman"/>
                <w:color w:val="000000" w:themeColor="text1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</w:rPr>
              <w:t>单位审核：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</w:rPr>
              <w:t>单位盖章: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</w:rPr>
              <w:t>考点审核: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</w:rPr>
              <w:t>考点盖章: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</w:rPr>
              <w:t>考区盖章：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FB9"/>
    <w:rsid w:val="000A1B98"/>
    <w:rsid w:val="001A5FB9"/>
    <w:rsid w:val="001A67A9"/>
    <w:rsid w:val="00304894"/>
    <w:rsid w:val="005409C4"/>
    <w:rsid w:val="00642B9B"/>
    <w:rsid w:val="008B1DFD"/>
    <w:rsid w:val="008E1621"/>
    <w:rsid w:val="00B61B61"/>
    <w:rsid w:val="00BD4E14"/>
    <w:rsid w:val="00CE7638"/>
    <w:rsid w:val="00EC075A"/>
    <w:rsid w:val="3C5E2E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359</Characters>
  <Lines>2</Lines>
  <Paragraphs>1</Paragraphs>
  <TotalTime>1</TotalTime>
  <ScaleCrop>false</ScaleCrop>
  <LinksUpToDate>false</LinksUpToDate>
  <CharactersWithSpaces>420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2016-03-23T04:37:00Z</dcterms:created>
  <dc:creator>lenovo</dc:creator>
  <cp:lastModifiedBy>dell</cp:lastModifiedBy>
  <dcterms:modified xsi:type="dcterms:W3CDTF">2021-01-05T06:19:27Z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